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2B3" w:rsidRPr="00822436" w:rsidRDefault="009042B3" w:rsidP="009042B3">
      <w:pPr>
        <w:jc w:val="center"/>
        <w:rPr>
          <w:rFonts w:ascii="Times New Roman" w:hAnsi="Times New Roman" w:cs="Times New Roman"/>
          <w:b/>
          <w:sz w:val="24"/>
        </w:rPr>
      </w:pPr>
      <w:r w:rsidRPr="00822436">
        <w:rPr>
          <w:rFonts w:ascii="Times New Roman" w:hAnsi="Times New Roman" w:cs="Times New Roman"/>
          <w:b/>
          <w:sz w:val="24"/>
        </w:rPr>
        <w:t>Н.В. Гоголь «Тарас Бульба»</w:t>
      </w:r>
    </w:p>
    <w:p w:rsidR="009042B3" w:rsidRPr="00EB2351" w:rsidRDefault="009042B3" w:rsidP="009042B3">
      <w:pPr>
        <w:pStyle w:val="a4"/>
        <w:ind w:firstLine="567"/>
        <w:jc w:val="both"/>
        <w:rPr>
          <w:rFonts w:ascii="Times New Roman" w:hAnsi="Times New Roman" w:cs="Times New Roman"/>
          <w:sz w:val="24"/>
        </w:rPr>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085975" cy="3276600"/>
            <wp:effectExtent l="0" t="0" r="9525" b="0"/>
            <wp:wrapSquare wrapText="bothSides"/>
            <wp:docPr id="1" name="Рисунок 1" descr="C:\Users\Пользователь\AppData\Local\Microsoft\Windows\INetCache\Content.Word\15111544155a1262efdc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AppData\Local\Microsoft\Windows\INetCache\Content.Word\15111544155a1262efdc1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327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351">
        <w:rPr>
          <w:rFonts w:ascii="Times New Roman" w:hAnsi="Times New Roman" w:cs="Times New Roman"/>
          <w:sz w:val="24"/>
        </w:rPr>
        <w:t>Николай Гоголь родился в Полтавской губернии. Там он провёл своё детство и юность, а позже переехал в Петербург. Но история и обычаи родного края продолжали интересовать писателя на протяжении всего творческого пути. «Вечера на хуторе близ Диканьки», «</w:t>
      </w:r>
      <w:proofErr w:type="spellStart"/>
      <w:r w:rsidRPr="00EB2351">
        <w:rPr>
          <w:rFonts w:ascii="Times New Roman" w:hAnsi="Times New Roman" w:cs="Times New Roman"/>
          <w:sz w:val="24"/>
        </w:rPr>
        <w:t>Вий</w:t>
      </w:r>
      <w:proofErr w:type="spellEnd"/>
      <w:r w:rsidRPr="00EB2351">
        <w:rPr>
          <w:rFonts w:ascii="Times New Roman" w:hAnsi="Times New Roman" w:cs="Times New Roman"/>
          <w:sz w:val="24"/>
        </w:rPr>
        <w:t>» и другие произведения описывают обычаи и ментальность украинского народа. В повести «Тарас Бульба» история Украины преломляется через лирическое творческое сознание самого автора.</w:t>
      </w:r>
    </w:p>
    <w:p w:rsidR="009042B3" w:rsidRPr="00EB2351" w:rsidRDefault="009042B3" w:rsidP="009042B3">
      <w:pPr>
        <w:pStyle w:val="a4"/>
        <w:ind w:firstLine="567"/>
        <w:jc w:val="both"/>
        <w:rPr>
          <w:rFonts w:ascii="Times New Roman" w:hAnsi="Times New Roman" w:cs="Times New Roman"/>
          <w:sz w:val="24"/>
        </w:rPr>
      </w:pPr>
      <w:r w:rsidRPr="00EB2351">
        <w:rPr>
          <w:rFonts w:ascii="Times New Roman" w:hAnsi="Times New Roman" w:cs="Times New Roman"/>
          <w:sz w:val="24"/>
        </w:rPr>
        <w:t>Идея «Тараса Бульбы» появилась у Гоголя примерно в 1830 годах. Известно, что над текстом писатель работал около 10 лет, но окончательной правки повесть так и не получила. В 1835 году в сборнике «Миргород» была опубликована авторская рукопись, но уже в 1842 выходит другая редакция произведения. Следует сказать, что Гоголь был не очень доволен напечатанным вариантом, не считая внесённые правки окончательными. Гоголь переписывал произведение около восьми раз.</w:t>
      </w:r>
    </w:p>
    <w:p w:rsidR="009042B3" w:rsidRPr="00EB2351" w:rsidRDefault="009042B3" w:rsidP="009042B3">
      <w:pPr>
        <w:pStyle w:val="a4"/>
        <w:ind w:firstLine="567"/>
        <w:jc w:val="both"/>
        <w:rPr>
          <w:rFonts w:ascii="Times New Roman" w:hAnsi="Times New Roman" w:cs="Times New Roman"/>
          <w:sz w:val="24"/>
        </w:rPr>
      </w:pPr>
      <w:r w:rsidRPr="00EB2351">
        <w:rPr>
          <w:rFonts w:ascii="Times New Roman" w:hAnsi="Times New Roman" w:cs="Times New Roman"/>
          <w:sz w:val="24"/>
        </w:rPr>
        <w:t>Гоголь продолжал работать над рукописью. Среди значительных изменений можно заметить увеличение объёма повести: к первоначальным девяти главам было добавлено ещё три. Критики отмечают, что в новой версии герои стали более фактурными, добавились яркие описания батальных сцен, появились новые подробности из жизни на Сечи. Автор вычитывал каждое слово, стремясь найти то сочетание, которое наиболее полно раскрыло бы не только его писательский талант и характеры героев, но и своеобразие украинского сознания.</w:t>
      </w:r>
    </w:p>
    <w:p w:rsidR="009042B3" w:rsidRPr="00EB2351" w:rsidRDefault="009042B3" w:rsidP="009042B3">
      <w:pPr>
        <w:pStyle w:val="a4"/>
        <w:ind w:firstLine="567"/>
        <w:jc w:val="both"/>
        <w:rPr>
          <w:rFonts w:ascii="Times New Roman" w:hAnsi="Times New Roman" w:cs="Times New Roman"/>
          <w:sz w:val="24"/>
        </w:rPr>
      </w:pPr>
      <w:r w:rsidRPr="00EB2351">
        <w:rPr>
          <w:rFonts w:ascii="Times New Roman" w:hAnsi="Times New Roman" w:cs="Times New Roman"/>
          <w:sz w:val="24"/>
        </w:rPr>
        <w:t xml:space="preserve">История создания «Тараса Бульбы» по-настоящему интересна. Гоголь ответственно подошёл к задаче: известно, что автор с помощью газет обращался к читателям с просьбой передать ему ранее неопубликованные сведения об истории Украины, рукописи из личных архивов, воспоминания и прочее. Кроме этого, среди источников можно назвать «описание Украины» под редакцией </w:t>
      </w:r>
      <w:proofErr w:type="spellStart"/>
      <w:r w:rsidRPr="00EB2351">
        <w:rPr>
          <w:rFonts w:ascii="Times New Roman" w:hAnsi="Times New Roman" w:cs="Times New Roman"/>
          <w:sz w:val="24"/>
        </w:rPr>
        <w:t>Боплана</w:t>
      </w:r>
      <w:proofErr w:type="spellEnd"/>
      <w:r w:rsidRPr="00EB2351">
        <w:rPr>
          <w:rFonts w:ascii="Times New Roman" w:hAnsi="Times New Roman" w:cs="Times New Roman"/>
          <w:sz w:val="24"/>
        </w:rPr>
        <w:t xml:space="preserve">, «Историю о </w:t>
      </w:r>
      <w:proofErr w:type="spellStart"/>
      <w:r w:rsidRPr="00EB2351">
        <w:rPr>
          <w:rFonts w:ascii="Times New Roman" w:hAnsi="Times New Roman" w:cs="Times New Roman"/>
          <w:sz w:val="24"/>
        </w:rPr>
        <w:t>козаках</w:t>
      </w:r>
      <w:proofErr w:type="spellEnd"/>
      <w:r w:rsidRPr="00EB2351">
        <w:rPr>
          <w:rFonts w:ascii="Times New Roman" w:hAnsi="Times New Roman" w:cs="Times New Roman"/>
          <w:sz w:val="24"/>
        </w:rPr>
        <w:t xml:space="preserve"> запорожских» (Мышецкий) и списки украинских летописей (например, летописи Самовидца, Г. </w:t>
      </w:r>
      <w:proofErr w:type="spellStart"/>
      <w:r w:rsidRPr="00EB2351">
        <w:rPr>
          <w:rFonts w:ascii="Times New Roman" w:hAnsi="Times New Roman" w:cs="Times New Roman"/>
          <w:sz w:val="24"/>
        </w:rPr>
        <w:t>Грабянки</w:t>
      </w:r>
      <w:proofErr w:type="spellEnd"/>
      <w:r w:rsidRPr="00EB2351">
        <w:rPr>
          <w:rFonts w:ascii="Times New Roman" w:hAnsi="Times New Roman" w:cs="Times New Roman"/>
          <w:sz w:val="24"/>
        </w:rPr>
        <w:t xml:space="preserve"> и Величко). Все почерпнутые сведения смотрелись бы непоэтично и неэмоционально без одного, невероятно важного, составляющего. Сухие факты истории не могли полностью удовлетворить писателя, который стремился понять и отразить в произведении идеалы прошедшей эпохи.</w:t>
      </w:r>
    </w:p>
    <w:p w:rsidR="009042B3" w:rsidRPr="00EB2351" w:rsidRDefault="009042B3" w:rsidP="009042B3">
      <w:pPr>
        <w:pStyle w:val="a4"/>
        <w:ind w:firstLine="567"/>
        <w:jc w:val="both"/>
        <w:rPr>
          <w:rFonts w:ascii="Times New Roman" w:hAnsi="Times New Roman" w:cs="Times New Roman"/>
          <w:sz w:val="24"/>
        </w:rPr>
      </w:pPr>
      <w:r w:rsidRPr="00EB2351">
        <w:rPr>
          <w:rFonts w:ascii="Times New Roman" w:hAnsi="Times New Roman" w:cs="Times New Roman"/>
          <w:sz w:val="24"/>
        </w:rPr>
        <w:t xml:space="preserve">Николай Васильевич Гоголь очень ценил народное творчество и фольклор. Украинские песни и думы стали основой для создания национального колорита повести и характеров героев. Например, образ </w:t>
      </w:r>
      <w:proofErr w:type="spellStart"/>
      <w:r w:rsidRPr="00EB2351">
        <w:rPr>
          <w:rFonts w:ascii="Times New Roman" w:hAnsi="Times New Roman" w:cs="Times New Roman"/>
          <w:sz w:val="24"/>
        </w:rPr>
        <w:t>Андрия</w:t>
      </w:r>
      <w:proofErr w:type="spellEnd"/>
      <w:r w:rsidRPr="00EB2351">
        <w:rPr>
          <w:rFonts w:ascii="Times New Roman" w:hAnsi="Times New Roman" w:cs="Times New Roman"/>
          <w:sz w:val="24"/>
        </w:rPr>
        <w:t xml:space="preserve"> схож с образами Саввы Чалого и отступника </w:t>
      </w:r>
      <w:proofErr w:type="spellStart"/>
      <w:r w:rsidRPr="00EB2351">
        <w:rPr>
          <w:rFonts w:ascii="Times New Roman" w:hAnsi="Times New Roman" w:cs="Times New Roman"/>
          <w:sz w:val="24"/>
        </w:rPr>
        <w:t>Тетеренки</w:t>
      </w:r>
      <w:proofErr w:type="spellEnd"/>
      <w:r w:rsidRPr="00EB2351">
        <w:rPr>
          <w:rFonts w:ascii="Times New Roman" w:hAnsi="Times New Roman" w:cs="Times New Roman"/>
          <w:sz w:val="24"/>
        </w:rPr>
        <w:t xml:space="preserve"> из одноимённых песен. Из дум были почерпнуты и бытовые детали, сюжетные ходы и мотивы. И, если ориентация на исторические факты в повести не вызывает сомнений, то в случае с фольклором нужно дать некоторое разъяснение. Влияние народного творчества заметно не только на повествовательном, но и на структурном уровне текста. Так, в тексте с лёгкостью можно найти яркие эпитеты и сравнения («как хлебный колос, подрезанный серпом…», «чёрные брови, как траурный бархат…»).</w:t>
      </w:r>
    </w:p>
    <w:p w:rsidR="009042B3" w:rsidRDefault="009042B3" w:rsidP="009042B3">
      <w:pPr>
        <w:jc w:val="both"/>
        <w:rPr>
          <w:rFonts w:ascii="Times New Roman" w:hAnsi="Times New Roman" w:cs="Times New Roman"/>
          <w:sz w:val="24"/>
        </w:rPr>
      </w:pPr>
    </w:p>
    <w:p w:rsidR="009042B3" w:rsidRPr="00822436" w:rsidRDefault="009042B3" w:rsidP="009042B3">
      <w:pPr>
        <w:jc w:val="both"/>
        <w:rPr>
          <w:rFonts w:ascii="Times New Roman" w:hAnsi="Times New Roman" w:cs="Times New Roman"/>
          <w:sz w:val="24"/>
        </w:rPr>
      </w:pPr>
      <w:r>
        <w:rPr>
          <w:rFonts w:ascii="Times New Roman" w:hAnsi="Times New Roman" w:cs="Times New Roman"/>
          <w:sz w:val="24"/>
        </w:rPr>
        <w:t>К</w:t>
      </w:r>
      <w:r w:rsidRPr="00822436">
        <w:rPr>
          <w:rFonts w:ascii="Times New Roman" w:hAnsi="Times New Roman" w:cs="Times New Roman"/>
          <w:sz w:val="24"/>
        </w:rPr>
        <w:t>раткое содержание</w:t>
      </w:r>
      <w:r>
        <w:rPr>
          <w:rFonts w:ascii="Times New Roman" w:hAnsi="Times New Roman" w:cs="Times New Roman"/>
          <w:sz w:val="24"/>
        </w:rPr>
        <w:t xml:space="preserve"> - </w:t>
      </w:r>
      <w:hyperlink r:id="rId5" w:history="1">
        <w:r w:rsidRPr="00873370">
          <w:rPr>
            <w:rStyle w:val="a3"/>
            <w:rFonts w:ascii="Times New Roman" w:hAnsi="Times New Roman" w:cs="Times New Roman"/>
            <w:sz w:val="24"/>
          </w:rPr>
          <w:t>https://briefly.ru/gogol/taras_bulba/</w:t>
        </w:r>
      </w:hyperlink>
      <w:r>
        <w:rPr>
          <w:rFonts w:ascii="Times New Roman" w:hAnsi="Times New Roman" w:cs="Times New Roman"/>
          <w:sz w:val="24"/>
        </w:rPr>
        <w:t xml:space="preserve"> </w:t>
      </w:r>
    </w:p>
    <w:p w:rsidR="009042B3" w:rsidRPr="00822436" w:rsidRDefault="009042B3" w:rsidP="009042B3">
      <w:pPr>
        <w:jc w:val="both"/>
        <w:rPr>
          <w:rFonts w:ascii="Times New Roman" w:hAnsi="Times New Roman" w:cs="Times New Roman"/>
          <w:sz w:val="24"/>
        </w:rPr>
      </w:pPr>
      <w:r w:rsidRPr="00822436">
        <w:rPr>
          <w:rFonts w:ascii="Times New Roman" w:hAnsi="Times New Roman" w:cs="Times New Roman"/>
          <w:sz w:val="24"/>
        </w:rPr>
        <w:t>Полный текст</w:t>
      </w:r>
      <w:r>
        <w:rPr>
          <w:rFonts w:ascii="Times New Roman" w:hAnsi="Times New Roman" w:cs="Times New Roman"/>
          <w:sz w:val="24"/>
        </w:rPr>
        <w:t xml:space="preserve"> - </w:t>
      </w:r>
      <w:hyperlink r:id="rId6" w:history="1">
        <w:r w:rsidRPr="00873370">
          <w:rPr>
            <w:rStyle w:val="a3"/>
            <w:rFonts w:ascii="Times New Roman" w:hAnsi="Times New Roman" w:cs="Times New Roman"/>
            <w:sz w:val="24"/>
          </w:rPr>
          <w:t>http://rubook.org/book.php?book=168332</w:t>
        </w:r>
      </w:hyperlink>
      <w:r>
        <w:rPr>
          <w:rFonts w:ascii="Times New Roman" w:hAnsi="Times New Roman" w:cs="Times New Roman"/>
          <w:sz w:val="24"/>
        </w:rPr>
        <w:t xml:space="preserve"> </w:t>
      </w:r>
    </w:p>
    <w:p w:rsidR="009042B3" w:rsidRDefault="009042B3" w:rsidP="009042B3">
      <w:pPr>
        <w:jc w:val="both"/>
        <w:rPr>
          <w:rFonts w:ascii="Times New Roman" w:hAnsi="Times New Roman" w:cs="Times New Roman"/>
          <w:sz w:val="24"/>
        </w:rPr>
      </w:pPr>
      <w:r w:rsidRPr="00822436">
        <w:rPr>
          <w:rFonts w:ascii="Times New Roman" w:hAnsi="Times New Roman" w:cs="Times New Roman"/>
          <w:sz w:val="24"/>
        </w:rPr>
        <w:t>Аудиокнига</w:t>
      </w:r>
      <w:r>
        <w:rPr>
          <w:rFonts w:ascii="Times New Roman" w:hAnsi="Times New Roman" w:cs="Times New Roman"/>
          <w:sz w:val="24"/>
        </w:rPr>
        <w:t xml:space="preserve"> - </w:t>
      </w:r>
      <w:hyperlink r:id="rId7" w:history="1">
        <w:r w:rsidRPr="00873370">
          <w:rPr>
            <w:rStyle w:val="a3"/>
            <w:rFonts w:ascii="Times New Roman" w:hAnsi="Times New Roman" w:cs="Times New Roman"/>
            <w:sz w:val="24"/>
          </w:rPr>
          <w:t>https://audioknigi.club/gogol-nikolay-vasilevich-taras-bulba</w:t>
        </w:r>
      </w:hyperlink>
      <w:r>
        <w:rPr>
          <w:rFonts w:ascii="Times New Roman" w:hAnsi="Times New Roman" w:cs="Times New Roman"/>
          <w:sz w:val="24"/>
        </w:rPr>
        <w:t xml:space="preserve"> </w:t>
      </w:r>
      <w:r w:rsidR="00CF4D6E">
        <w:rPr>
          <w:rFonts w:ascii="Times New Roman" w:hAnsi="Times New Roman" w:cs="Times New Roman"/>
          <w:sz w:val="24"/>
        </w:rPr>
        <w:t xml:space="preserve"> </w:t>
      </w:r>
    </w:p>
    <w:p w:rsidR="00CF4D6E" w:rsidRPr="00822436" w:rsidRDefault="00CF4D6E" w:rsidP="009042B3">
      <w:pPr>
        <w:jc w:val="both"/>
        <w:rPr>
          <w:rFonts w:ascii="Times New Roman" w:hAnsi="Times New Roman" w:cs="Times New Roman"/>
          <w:sz w:val="24"/>
        </w:rPr>
      </w:pPr>
      <w:r>
        <w:rPr>
          <w:rFonts w:ascii="Times New Roman" w:hAnsi="Times New Roman" w:cs="Times New Roman"/>
          <w:sz w:val="24"/>
        </w:rPr>
        <w:t xml:space="preserve">Анализ произведения - </w:t>
      </w:r>
      <w:hyperlink r:id="rId8" w:history="1">
        <w:r w:rsidRPr="00873370">
          <w:rPr>
            <w:rStyle w:val="a3"/>
            <w:rFonts w:ascii="Times New Roman" w:hAnsi="Times New Roman" w:cs="Times New Roman"/>
            <w:sz w:val="24"/>
          </w:rPr>
          <w:t>http://lit-helper.com/p_analiz_proizvedeniya_taras_bul-ba_gogolya_n_v</w:t>
        </w:r>
      </w:hyperlink>
    </w:p>
    <w:p w:rsidR="00CF4D6E" w:rsidRDefault="00CF4D6E" w:rsidP="00CF4D6E">
      <w:pPr>
        <w:jc w:val="both"/>
        <w:rPr>
          <w:rFonts w:ascii="Times New Roman" w:hAnsi="Times New Roman" w:cs="Times New Roman"/>
          <w:sz w:val="24"/>
        </w:rPr>
      </w:pPr>
      <w:r>
        <w:rPr>
          <w:rFonts w:ascii="Times New Roman" w:hAnsi="Times New Roman" w:cs="Times New Roman"/>
          <w:sz w:val="24"/>
        </w:rPr>
        <w:t xml:space="preserve">Иллюстрации - </w:t>
      </w:r>
      <w:hyperlink r:id="rId9" w:history="1">
        <w:r w:rsidRPr="00873370">
          <w:rPr>
            <w:rStyle w:val="a3"/>
            <w:rFonts w:ascii="Times New Roman" w:hAnsi="Times New Roman" w:cs="Times New Roman"/>
            <w:sz w:val="24"/>
          </w:rPr>
          <w:t>https://vilingstore.net/Illyustracii-k-povesti-NGogolya-Taras-Bulba-i110251</w:t>
        </w:r>
      </w:hyperlink>
      <w:r>
        <w:rPr>
          <w:rFonts w:ascii="Times New Roman" w:hAnsi="Times New Roman" w:cs="Times New Roman"/>
          <w:sz w:val="24"/>
        </w:rPr>
        <w:t xml:space="preserve"> </w:t>
      </w:r>
    </w:p>
    <w:p w:rsidR="00CF4D6E" w:rsidRDefault="00CF4D6E" w:rsidP="009042B3">
      <w:pPr>
        <w:jc w:val="both"/>
        <w:rPr>
          <w:rFonts w:ascii="Times New Roman" w:hAnsi="Times New Roman" w:cs="Times New Roman"/>
          <w:sz w:val="24"/>
        </w:rPr>
      </w:pPr>
    </w:p>
    <w:p w:rsidR="009042B3" w:rsidRPr="00822436" w:rsidRDefault="009042B3" w:rsidP="009042B3">
      <w:pPr>
        <w:jc w:val="both"/>
        <w:rPr>
          <w:rFonts w:ascii="Times New Roman" w:hAnsi="Times New Roman" w:cs="Times New Roman"/>
          <w:sz w:val="24"/>
        </w:rPr>
      </w:pPr>
      <w:r w:rsidRPr="00822436">
        <w:rPr>
          <w:rFonts w:ascii="Times New Roman" w:hAnsi="Times New Roman" w:cs="Times New Roman"/>
          <w:sz w:val="24"/>
        </w:rPr>
        <w:lastRenderedPageBreak/>
        <w:t>Экранизация</w:t>
      </w:r>
      <w:r>
        <w:rPr>
          <w:rFonts w:ascii="Times New Roman" w:hAnsi="Times New Roman" w:cs="Times New Roman"/>
          <w:sz w:val="24"/>
        </w:rPr>
        <w:t xml:space="preserve"> - </w:t>
      </w:r>
      <w:hyperlink r:id="rId10" w:history="1">
        <w:r w:rsidR="00CF4D6E" w:rsidRPr="00162C10">
          <w:rPr>
            <w:rStyle w:val="a3"/>
            <w:rFonts w:ascii="Times New Roman" w:hAnsi="Times New Roman" w:cs="Times New Roman"/>
            <w:sz w:val="24"/>
          </w:rPr>
          <w:t>https://www.ivi.ru/watch/2494</w:t>
        </w:r>
      </w:hyperlink>
      <w:r w:rsidR="00CF4D6E">
        <w:rPr>
          <w:rFonts w:ascii="Times New Roman" w:hAnsi="Times New Roman" w:cs="Times New Roman"/>
          <w:sz w:val="24"/>
        </w:rPr>
        <w:t xml:space="preserve"> </w:t>
      </w:r>
    </w:p>
    <w:p w:rsidR="009042B3" w:rsidRDefault="009042B3" w:rsidP="009042B3">
      <w:pPr>
        <w:pStyle w:val="a4"/>
        <w:spacing w:line="360" w:lineRule="auto"/>
        <w:jc w:val="both"/>
        <w:rPr>
          <w:rFonts w:ascii="Times New Roman" w:hAnsi="Times New Roman" w:cs="Times New Roman"/>
          <w:sz w:val="24"/>
        </w:rPr>
      </w:pPr>
      <w:r>
        <w:rPr>
          <w:rFonts w:ascii="Times New Roman" w:hAnsi="Times New Roman" w:cs="Times New Roman"/>
          <w:sz w:val="24"/>
        </w:rPr>
        <w:t xml:space="preserve">Биография автора - </w:t>
      </w:r>
      <w:hyperlink r:id="rId11" w:history="1">
        <w:r w:rsidRPr="00D915CD">
          <w:rPr>
            <w:rStyle w:val="a3"/>
            <w:rFonts w:ascii="Times New Roman" w:hAnsi="Times New Roman" w:cs="Times New Roman"/>
            <w:sz w:val="24"/>
          </w:rPr>
          <w:t>https://www.syl.ru/article/173741/new_interesnyie-faktyi-iz-jizni-i-biografiya-gogolya</w:t>
        </w:r>
      </w:hyperlink>
    </w:p>
    <w:p w:rsidR="009042B3" w:rsidRDefault="009042B3" w:rsidP="00CF4D6E">
      <w:pPr>
        <w:pStyle w:val="a4"/>
        <w:spacing w:line="360" w:lineRule="auto"/>
        <w:jc w:val="both"/>
        <w:rPr>
          <w:rFonts w:ascii="Times New Roman" w:hAnsi="Times New Roman" w:cs="Times New Roman"/>
          <w:sz w:val="24"/>
        </w:rPr>
      </w:pPr>
      <w:r>
        <w:rPr>
          <w:rFonts w:ascii="Times New Roman" w:hAnsi="Times New Roman" w:cs="Times New Roman"/>
          <w:sz w:val="24"/>
        </w:rPr>
        <w:t xml:space="preserve">Интересные факты из жизни Н.В. Гоголя - </w:t>
      </w:r>
      <w:hyperlink r:id="rId12" w:history="1">
        <w:r w:rsidRPr="00D915CD">
          <w:rPr>
            <w:rStyle w:val="a3"/>
            <w:rFonts w:ascii="Times New Roman" w:hAnsi="Times New Roman" w:cs="Times New Roman"/>
            <w:sz w:val="24"/>
          </w:rPr>
          <w:t>http://obrazovaka.ru/essay/gogol/interesnye-fakty-iz-zhizni</w:t>
        </w:r>
      </w:hyperlink>
    </w:p>
    <w:p w:rsidR="009042B3" w:rsidRDefault="00CF4D6E" w:rsidP="009042B3">
      <w:pPr>
        <w:jc w:val="both"/>
        <w:rPr>
          <w:rFonts w:ascii="Times New Roman" w:hAnsi="Times New Roman" w:cs="Times New Roman"/>
          <w:sz w:val="24"/>
        </w:rPr>
      </w:pPr>
      <w:r>
        <w:rPr>
          <w:rFonts w:ascii="Times New Roman" w:hAnsi="Times New Roman" w:cs="Times New Roman"/>
          <w:sz w:val="24"/>
        </w:rPr>
        <w:t>Дом Н.В. Гоголя – мемориальный музей и научная библиотека -</w:t>
      </w:r>
      <w:r w:rsidRPr="00CF4D6E">
        <w:t xml:space="preserve"> </w:t>
      </w:r>
      <w:hyperlink r:id="rId13" w:history="1">
        <w:r w:rsidRPr="00162C10">
          <w:rPr>
            <w:rStyle w:val="a3"/>
            <w:rFonts w:ascii="Times New Roman" w:hAnsi="Times New Roman" w:cs="Times New Roman"/>
            <w:sz w:val="24"/>
          </w:rPr>
          <w:t>http://www.domgogolya.ru/</w:t>
        </w:r>
      </w:hyperlink>
      <w:r>
        <w:rPr>
          <w:rFonts w:ascii="Times New Roman" w:hAnsi="Times New Roman" w:cs="Times New Roman"/>
          <w:sz w:val="24"/>
        </w:rPr>
        <w:t xml:space="preserve">  </w:t>
      </w:r>
    </w:p>
    <w:p w:rsidR="009042B3" w:rsidRDefault="009042B3" w:rsidP="009042B3">
      <w:pPr>
        <w:jc w:val="both"/>
        <w:rPr>
          <w:rFonts w:ascii="Times New Roman" w:hAnsi="Times New Roman" w:cs="Times New Roman"/>
          <w:sz w:val="24"/>
        </w:rPr>
      </w:pPr>
      <w:bookmarkStart w:id="0" w:name="_GoBack"/>
      <w:bookmarkEnd w:id="0"/>
    </w:p>
    <w:p w:rsidR="009042B3" w:rsidRPr="005A4517" w:rsidRDefault="009042B3" w:rsidP="009042B3">
      <w:pPr>
        <w:jc w:val="center"/>
        <w:rPr>
          <w:rFonts w:ascii="Times New Roman" w:hAnsi="Times New Roman" w:cs="Times New Roman"/>
          <w:b/>
          <w:sz w:val="24"/>
        </w:rPr>
      </w:pPr>
      <w:r w:rsidRPr="005A4517">
        <w:rPr>
          <w:rFonts w:ascii="Times New Roman" w:hAnsi="Times New Roman" w:cs="Times New Roman"/>
          <w:b/>
          <w:sz w:val="24"/>
        </w:rPr>
        <w:t>Проверь себя:</w:t>
      </w:r>
    </w:p>
    <w:p w:rsidR="009042B3" w:rsidRDefault="009042B3" w:rsidP="009042B3">
      <w:pPr>
        <w:jc w:val="both"/>
        <w:rPr>
          <w:rFonts w:ascii="Times New Roman" w:hAnsi="Times New Roman" w:cs="Times New Roman"/>
          <w:sz w:val="24"/>
        </w:rPr>
      </w:pPr>
      <w:r w:rsidRPr="00822436">
        <w:rPr>
          <w:rFonts w:ascii="Times New Roman" w:hAnsi="Times New Roman" w:cs="Times New Roman"/>
          <w:sz w:val="24"/>
        </w:rPr>
        <w:t>Онлайн тесты</w:t>
      </w:r>
      <w:r>
        <w:rPr>
          <w:rFonts w:ascii="Times New Roman" w:hAnsi="Times New Roman" w:cs="Times New Roman"/>
          <w:sz w:val="24"/>
        </w:rPr>
        <w:t xml:space="preserve"> - </w:t>
      </w:r>
      <w:hyperlink r:id="rId14" w:history="1">
        <w:r w:rsidRPr="00873370">
          <w:rPr>
            <w:rStyle w:val="a3"/>
            <w:rFonts w:ascii="Times New Roman" w:hAnsi="Times New Roman" w:cs="Times New Roman"/>
            <w:sz w:val="24"/>
          </w:rPr>
          <w:t>https://onlinetestpad.com/ru/test/2129-test-po-proizvedeniyu-nv-gogolya-taras-bulba</w:t>
        </w:r>
      </w:hyperlink>
    </w:p>
    <w:p w:rsidR="009042B3" w:rsidRDefault="00CF4D6E" w:rsidP="009042B3">
      <w:pPr>
        <w:jc w:val="both"/>
        <w:rPr>
          <w:rFonts w:ascii="Times New Roman" w:hAnsi="Times New Roman" w:cs="Times New Roman"/>
          <w:sz w:val="24"/>
        </w:rPr>
      </w:pPr>
      <w:hyperlink r:id="rId15" w:history="1">
        <w:r w:rsidR="009042B3" w:rsidRPr="00873370">
          <w:rPr>
            <w:rStyle w:val="a3"/>
            <w:rFonts w:ascii="Times New Roman" w:hAnsi="Times New Roman" w:cs="Times New Roman"/>
            <w:sz w:val="24"/>
          </w:rPr>
          <w:t>https://saharina.ru/lit_tests/test.php?name=test21.xml</w:t>
        </w:r>
      </w:hyperlink>
    </w:p>
    <w:p w:rsidR="009042B3" w:rsidRDefault="00CF4D6E" w:rsidP="009042B3">
      <w:pPr>
        <w:jc w:val="both"/>
        <w:rPr>
          <w:rFonts w:ascii="Times New Roman" w:hAnsi="Times New Roman" w:cs="Times New Roman"/>
          <w:sz w:val="24"/>
        </w:rPr>
      </w:pPr>
      <w:hyperlink r:id="rId16" w:history="1">
        <w:r w:rsidR="009042B3" w:rsidRPr="00873370">
          <w:rPr>
            <w:rStyle w:val="a3"/>
            <w:rFonts w:ascii="Times New Roman" w:hAnsi="Times New Roman" w:cs="Times New Roman"/>
            <w:sz w:val="24"/>
          </w:rPr>
          <w:t>http://obrazovaka.ru/test/taras-bulba-s-otvetami-7-klass-po-povesti.html</w:t>
        </w:r>
      </w:hyperlink>
    </w:p>
    <w:p w:rsidR="009042B3" w:rsidRDefault="00CF4D6E" w:rsidP="009042B3">
      <w:pPr>
        <w:jc w:val="both"/>
        <w:rPr>
          <w:rFonts w:ascii="Times New Roman" w:hAnsi="Times New Roman" w:cs="Times New Roman"/>
          <w:sz w:val="24"/>
        </w:rPr>
      </w:pPr>
      <w:hyperlink r:id="rId17" w:history="1">
        <w:r w:rsidR="009042B3" w:rsidRPr="00873370">
          <w:rPr>
            <w:rStyle w:val="a3"/>
            <w:rFonts w:ascii="Times New Roman" w:hAnsi="Times New Roman" w:cs="Times New Roman"/>
            <w:sz w:val="24"/>
          </w:rPr>
          <w:t>http://kupidonia.ru/viktoriny/viktorina-po-povesti-gogolja-taras-bulba</w:t>
        </w:r>
      </w:hyperlink>
    </w:p>
    <w:p w:rsidR="009042B3" w:rsidRDefault="00CF4D6E" w:rsidP="009042B3">
      <w:pPr>
        <w:jc w:val="both"/>
        <w:rPr>
          <w:rFonts w:ascii="Times New Roman" w:hAnsi="Times New Roman" w:cs="Times New Roman"/>
          <w:sz w:val="24"/>
        </w:rPr>
      </w:pPr>
      <w:hyperlink r:id="rId18" w:history="1">
        <w:r w:rsidR="009042B3" w:rsidRPr="00873370">
          <w:rPr>
            <w:rStyle w:val="a3"/>
            <w:rFonts w:ascii="Times New Roman" w:hAnsi="Times New Roman" w:cs="Times New Roman"/>
            <w:sz w:val="24"/>
          </w:rPr>
          <w:t>http://testedu.ru/test/literatura/7-klass/test-po-povesti-gogolya-taras-bulba.html</w:t>
        </w:r>
      </w:hyperlink>
    </w:p>
    <w:p w:rsidR="009042B3" w:rsidRDefault="00CF4D6E" w:rsidP="009042B3">
      <w:pPr>
        <w:jc w:val="both"/>
        <w:rPr>
          <w:rFonts w:ascii="Times New Roman" w:hAnsi="Times New Roman" w:cs="Times New Roman"/>
          <w:sz w:val="24"/>
        </w:rPr>
      </w:pPr>
      <w:hyperlink r:id="rId19" w:history="1">
        <w:r w:rsidR="009042B3" w:rsidRPr="00873370">
          <w:rPr>
            <w:rStyle w:val="a3"/>
            <w:rFonts w:ascii="Times New Roman" w:hAnsi="Times New Roman" w:cs="Times New Roman"/>
            <w:sz w:val="24"/>
          </w:rPr>
          <w:t>https://bbf.ru/tests/536/</w:t>
        </w:r>
      </w:hyperlink>
    </w:p>
    <w:p w:rsidR="00156EA6" w:rsidRDefault="00156EA6" w:rsidP="009042B3">
      <w:pPr>
        <w:ind w:left="-426"/>
      </w:pPr>
    </w:p>
    <w:sectPr w:rsidR="00156EA6" w:rsidSect="009042B3">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2B3"/>
    <w:rsid w:val="00156EA6"/>
    <w:rsid w:val="009042B3"/>
    <w:rsid w:val="00CF4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4883"/>
  <w15:chartTrackingRefBased/>
  <w15:docId w15:val="{EA2C2225-57D2-4496-9356-5F04974C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42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2B3"/>
    <w:rPr>
      <w:color w:val="0563C1" w:themeColor="hyperlink"/>
      <w:u w:val="single"/>
    </w:rPr>
  </w:style>
  <w:style w:type="paragraph" w:styleId="a4">
    <w:name w:val="No Spacing"/>
    <w:uiPriority w:val="1"/>
    <w:qFormat/>
    <w:rsid w:val="009042B3"/>
    <w:pPr>
      <w:spacing w:after="0" w:line="240" w:lineRule="auto"/>
    </w:pPr>
  </w:style>
  <w:style w:type="character" w:styleId="a5">
    <w:name w:val="Unresolved Mention"/>
    <w:basedOn w:val="a0"/>
    <w:uiPriority w:val="99"/>
    <w:semiHidden/>
    <w:unhideWhenUsed/>
    <w:rsid w:val="00CF4D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helper.com/p_analiz_proizvedeniya_taras_bul-ba_gogolya_n_v" TargetMode="External"/><Relationship Id="rId13" Type="http://schemas.openxmlformats.org/officeDocument/2006/relationships/hyperlink" Target="http://www.domgogolya.ru/" TargetMode="External"/><Relationship Id="rId18" Type="http://schemas.openxmlformats.org/officeDocument/2006/relationships/hyperlink" Target="http://testedu.ru/test/literatura/7-klass/test-po-povesti-gogolya-taras-bulba.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audioknigi.club/gogol-nikolay-vasilevich-taras-bulba" TargetMode="External"/><Relationship Id="rId12" Type="http://schemas.openxmlformats.org/officeDocument/2006/relationships/hyperlink" Target="http://obrazovaka.ru/essay/gogol/interesnye-fakty-iz-zhizni" TargetMode="External"/><Relationship Id="rId17" Type="http://schemas.openxmlformats.org/officeDocument/2006/relationships/hyperlink" Target="http://kupidonia.ru/viktoriny/viktorina-po-povesti-gogolja-taras-bulba" TargetMode="External"/><Relationship Id="rId2" Type="http://schemas.openxmlformats.org/officeDocument/2006/relationships/settings" Target="settings.xml"/><Relationship Id="rId16" Type="http://schemas.openxmlformats.org/officeDocument/2006/relationships/hyperlink" Target="http://obrazovaka.ru/test/taras-bulba-s-otvetami-7-klass-po-povesti.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book.org/book.php?book=168332" TargetMode="External"/><Relationship Id="rId11" Type="http://schemas.openxmlformats.org/officeDocument/2006/relationships/hyperlink" Target="https://www.syl.ru/article/173741/new_interesnyie-faktyi-iz-jizni-i-biografiya-gogolya" TargetMode="External"/><Relationship Id="rId5" Type="http://schemas.openxmlformats.org/officeDocument/2006/relationships/hyperlink" Target="https://briefly.ru/gogol/taras_bulba/" TargetMode="External"/><Relationship Id="rId15" Type="http://schemas.openxmlformats.org/officeDocument/2006/relationships/hyperlink" Target="https://saharina.ru/lit_tests/test.php?name=test21.xml" TargetMode="External"/><Relationship Id="rId10" Type="http://schemas.openxmlformats.org/officeDocument/2006/relationships/hyperlink" Target="https://www.ivi.ru/watch/2494" TargetMode="External"/><Relationship Id="rId19" Type="http://schemas.openxmlformats.org/officeDocument/2006/relationships/hyperlink" Target="https://bbf.ru/tests/536/" TargetMode="External"/><Relationship Id="rId4" Type="http://schemas.openxmlformats.org/officeDocument/2006/relationships/image" Target="media/image1.jpeg"/><Relationship Id="rId9" Type="http://schemas.openxmlformats.org/officeDocument/2006/relationships/hyperlink" Target="https://vilingstore.net/Illyustracii-k-povesti-NGogolya-Taras-Bulba-i110251" TargetMode="External"/><Relationship Id="rId14" Type="http://schemas.openxmlformats.org/officeDocument/2006/relationships/hyperlink" Target="https://onlinetestpad.com/ru/test/2129-test-po-proizvedeniyu-nv-gogolya-taras-bul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769</Words>
  <Characters>4387</Characters>
  <Application>Microsoft Office Word</Application>
  <DocSecurity>0</DocSecurity>
  <Lines>36</Lines>
  <Paragraphs>10</Paragraphs>
  <ScaleCrop>false</ScaleCrop>
  <Company>HP</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Дарья Жиличева</cp:lastModifiedBy>
  <cp:revision>3</cp:revision>
  <dcterms:created xsi:type="dcterms:W3CDTF">2018-04-28T04:09:00Z</dcterms:created>
  <dcterms:modified xsi:type="dcterms:W3CDTF">2018-05-06T05:59:00Z</dcterms:modified>
</cp:coreProperties>
</file>